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CA0661" w:rsidRDefault="00CA0661" w:rsidP="00CA066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A0661">
        <w:rPr>
          <w:spacing w:val="-20"/>
          <w:sz w:val="36"/>
          <w:szCs w:val="36"/>
        </w:rPr>
        <w:t xml:space="preserve">Acta nº </w:t>
      </w:r>
      <w:r w:rsidR="00E573C4" w:rsidRPr="00CA0661">
        <w:rPr>
          <w:spacing w:val="-20"/>
          <w:sz w:val="36"/>
          <w:szCs w:val="36"/>
        </w:rPr>
        <w:t>__</w:t>
      </w:r>
    </w:p>
    <w:p w:rsidR="00BC0632" w:rsidRPr="00CA0661" w:rsidRDefault="00CA0661" w:rsidP="00CA066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Reunión del Comité de Seguridad y S</w:t>
      </w:r>
      <w:r w:rsidRPr="00CA0661">
        <w:rPr>
          <w:spacing w:val="-20"/>
          <w:sz w:val="36"/>
          <w:szCs w:val="36"/>
        </w:rPr>
        <w:t>alud</w:t>
      </w:r>
    </w:p>
    <w:p w:rsidR="003E28B4" w:rsidRPr="00CA0661" w:rsidRDefault="00CA0661" w:rsidP="00CA066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A0661">
        <w:rPr>
          <w:spacing w:val="-20"/>
          <w:sz w:val="36"/>
          <w:szCs w:val="36"/>
        </w:rPr>
        <w:t>Fase preintervención</w:t>
      </w:r>
    </w:p>
    <w:p w:rsidR="00660B81" w:rsidRPr="00CA0661" w:rsidRDefault="00CA0661" w:rsidP="00CA0661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CA0661">
        <w:rPr>
          <w:spacing w:val="-20"/>
          <w:sz w:val="36"/>
          <w:szCs w:val="36"/>
        </w:rPr>
        <w:t xml:space="preserve">Tarea 2. Presentación del </w:t>
      </w:r>
      <w:r>
        <w:rPr>
          <w:spacing w:val="-20"/>
          <w:sz w:val="36"/>
          <w:szCs w:val="36"/>
        </w:rPr>
        <w:t>M</w:t>
      </w:r>
      <w:r w:rsidRPr="00CA0661">
        <w:rPr>
          <w:spacing w:val="-20"/>
          <w:sz w:val="36"/>
          <w:szCs w:val="36"/>
        </w:rPr>
        <w:t>étodo ERGOPAR</w:t>
      </w:r>
    </w:p>
    <w:p w:rsidR="00EB48FD" w:rsidRPr="00CA0661" w:rsidRDefault="00EB48FD" w:rsidP="00CA0661">
      <w:pPr>
        <w:spacing w:after="0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BA6A5F" w:rsidRPr="00CA0661" w:rsidRDefault="00BA6A5F" w:rsidP="00CA0661">
      <w:pPr>
        <w:spacing w:after="0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CA0661" w:rsidRDefault="00BA6A5F" w:rsidP="00CA0661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CA066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CA0661" w:rsidRDefault="00BA6A5F" w:rsidP="00CA0661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BA6A5F" w:rsidRPr="00CA0661" w:rsidRDefault="00BA6A5F" w:rsidP="00CA0661">
      <w:pPr>
        <w:spacing w:after="0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CA0661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CA0661" w:rsidRDefault="00BA6A5F" w:rsidP="00CA0661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3E28B4" w:rsidRPr="00CA0661" w:rsidRDefault="003E28B4" w:rsidP="00CA0661">
      <w:pPr>
        <w:spacing w:after="0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>Duración:</w:t>
      </w:r>
      <w:r w:rsidRPr="00CA0661">
        <w:rPr>
          <w:rFonts w:ascii="Century Gothic" w:hAnsi="Century Gothic" w:cs="Tahoma"/>
          <w:sz w:val="20"/>
          <w:szCs w:val="20"/>
        </w:rPr>
        <w:t xml:space="preserve"> </w:t>
      </w:r>
      <w:r w:rsidR="008B73F9" w:rsidRPr="00CA0661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8B73F9" w:rsidRPr="00CA0661" w:rsidRDefault="008B73F9" w:rsidP="00CA0661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8B73F9" w:rsidRPr="00E07442" w:rsidRDefault="00E07442" w:rsidP="00E07442">
      <w:pPr>
        <w:pStyle w:val="Ttulo2"/>
        <w:numPr>
          <w:ilvl w:val="0"/>
          <w:numId w:val="0"/>
        </w:numPr>
        <w:ind w:left="576" w:hanging="576"/>
      </w:pPr>
      <w:r w:rsidRPr="00E07442">
        <w:t>Asistentes</w:t>
      </w:r>
    </w:p>
    <w:p w:rsidR="008B73F9" w:rsidRPr="00CA0661" w:rsidRDefault="008B73F9" w:rsidP="00CA0661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BA6A5F" w:rsidRPr="00CA0661" w:rsidRDefault="008B73F9" w:rsidP="00CA0661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>Miembros del CSS</w:t>
      </w:r>
      <w:r w:rsidR="00BA6A5F"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BA6A5F" w:rsidRPr="00CA0661" w:rsidRDefault="00092C58" w:rsidP="00CA0661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A6A5F" w:rsidRPr="00CA0661" w:rsidRDefault="00BA6A5F" w:rsidP="00CA0661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BA6A5F" w:rsidRPr="00CA0661" w:rsidRDefault="00092C58" w:rsidP="00CA0661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BA6A5F" w:rsidRPr="00CA0661" w:rsidRDefault="00092C58" w:rsidP="00CA0661">
      <w:pPr>
        <w:numPr>
          <w:ilvl w:val="0"/>
          <w:numId w:val="9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069B9" w:rsidRPr="00CA0661" w:rsidRDefault="003069B9" w:rsidP="00CA0661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BA6A5F" w:rsidRPr="00E07442" w:rsidRDefault="00E07442" w:rsidP="00E07442">
      <w:pPr>
        <w:pStyle w:val="Ttulo2"/>
        <w:numPr>
          <w:ilvl w:val="0"/>
          <w:numId w:val="0"/>
        </w:numPr>
        <w:ind w:left="576" w:hanging="576"/>
      </w:pPr>
      <w:r w:rsidRPr="00E07442">
        <w:t>Contenido de la reunión</w:t>
      </w:r>
    </w:p>
    <w:p w:rsidR="00BA6A5F" w:rsidRPr="00CA0661" w:rsidRDefault="00BA6A5F" w:rsidP="00CA0661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183849" w:rsidRPr="00CA0661" w:rsidRDefault="00FD015D" w:rsidP="00CA066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bCs/>
          <w:sz w:val="20"/>
          <w:szCs w:val="20"/>
        </w:rPr>
        <w:t>P</w:t>
      </w:r>
      <w:r w:rsidR="00183849" w:rsidRPr="00CA0661">
        <w:rPr>
          <w:rFonts w:ascii="Century Gothic" w:hAnsi="Century Gothic" w:cs="Tahoma"/>
          <w:b/>
          <w:bCs/>
          <w:sz w:val="20"/>
          <w:szCs w:val="20"/>
        </w:rPr>
        <w:t>resenta</w:t>
      </w:r>
      <w:r w:rsidRPr="00CA0661">
        <w:rPr>
          <w:rFonts w:ascii="Century Gothic" w:hAnsi="Century Gothic" w:cs="Tahoma"/>
          <w:b/>
          <w:bCs/>
          <w:sz w:val="20"/>
          <w:szCs w:val="20"/>
        </w:rPr>
        <w:t>r</w:t>
      </w:r>
      <w:r w:rsidR="00183849" w:rsidRPr="00CA0661">
        <w:rPr>
          <w:rFonts w:ascii="Century Gothic" w:hAnsi="Century Gothic" w:cs="Tahoma"/>
          <w:b/>
          <w:bCs/>
          <w:sz w:val="20"/>
          <w:szCs w:val="20"/>
        </w:rPr>
        <w:t xml:space="preserve"> el método ERGOPAR</w:t>
      </w:r>
      <w:r w:rsidR="00183849" w:rsidRPr="00CA0661">
        <w:rPr>
          <w:rFonts w:ascii="Century Gothic" w:hAnsi="Century Gothic" w:cs="Tahoma"/>
          <w:sz w:val="20"/>
          <w:szCs w:val="20"/>
        </w:rPr>
        <w:t>.</w:t>
      </w:r>
    </w:p>
    <w:p w:rsidR="008B73F9" w:rsidRPr="00CA0661" w:rsidRDefault="008B73F9" w:rsidP="00CA0661">
      <w:pPr>
        <w:spacing w:after="0"/>
        <w:ind w:left="72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183849" w:rsidRPr="00CA0661" w:rsidRDefault="00183849" w:rsidP="00CA0661">
      <w:pPr>
        <w:pStyle w:val="Prrafodelista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CA0661" w:rsidRDefault="00070B24" w:rsidP="00CA066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bCs/>
          <w:sz w:val="20"/>
          <w:szCs w:val="20"/>
        </w:rPr>
        <w:t>Resolver</w:t>
      </w:r>
      <w:r w:rsidR="002B07B9" w:rsidRPr="00CA0661">
        <w:rPr>
          <w:rFonts w:ascii="Century Gothic" w:hAnsi="Century Gothic" w:cs="Tahoma"/>
          <w:b/>
          <w:bCs/>
          <w:sz w:val="20"/>
          <w:szCs w:val="20"/>
        </w:rPr>
        <w:t xml:space="preserve"> las</w:t>
      </w:r>
      <w:r w:rsidR="00D97FE6" w:rsidRPr="00CA0661">
        <w:rPr>
          <w:rFonts w:ascii="Century Gothic" w:hAnsi="Century Gothic" w:cs="Tahoma"/>
          <w:b/>
          <w:bCs/>
          <w:sz w:val="20"/>
          <w:szCs w:val="20"/>
        </w:rPr>
        <w:t xml:space="preserve"> dudas</w:t>
      </w:r>
      <w:r w:rsidR="00D97FE6" w:rsidRPr="00CA0661">
        <w:rPr>
          <w:rFonts w:ascii="Century Gothic" w:hAnsi="Century Gothic" w:cs="Tahoma"/>
          <w:b/>
          <w:sz w:val="20"/>
          <w:szCs w:val="20"/>
        </w:rPr>
        <w:t xml:space="preserve"> respecto a la metodología</w:t>
      </w:r>
      <w:r w:rsidR="00BA6A5F" w:rsidRPr="00CA0661">
        <w:rPr>
          <w:rFonts w:ascii="Century Gothic" w:hAnsi="Century Gothic" w:cs="Tahoma"/>
          <w:b/>
          <w:sz w:val="20"/>
          <w:szCs w:val="20"/>
        </w:rPr>
        <w:t>.</w:t>
      </w:r>
    </w:p>
    <w:p w:rsidR="008B73F9" w:rsidRPr="00CA0661" w:rsidRDefault="008B73F9" w:rsidP="00CA0661">
      <w:pPr>
        <w:pStyle w:val="Prrafodelista"/>
        <w:spacing w:line="276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(Destacar las </w:t>
      </w:r>
      <w:r w:rsidR="003069B9"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dudas</w:t>
      </w: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 más interesantes que hayan podido surgir)</w:t>
      </w:r>
    </w:p>
    <w:p w:rsidR="00BA6A5F" w:rsidRPr="00CA0661" w:rsidRDefault="00BA6A5F" w:rsidP="00CA0661">
      <w:pPr>
        <w:pStyle w:val="Prrafodelista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D97FE6" w:rsidRPr="00CA0661" w:rsidRDefault="00070B24" w:rsidP="00CA066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>Debatir</w:t>
      </w:r>
      <w:r w:rsidR="00C87090" w:rsidRPr="00CA0661">
        <w:rPr>
          <w:rFonts w:ascii="Century Gothic" w:hAnsi="Century Gothic" w:cs="Tahoma"/>
          <w:b/>
          <w:sz w:val="20"/>
          <w:szCs w:val="20"/>
        </w:rPr>
        <w:t xml:space="preserve"> la conveniencia o no de </w:t>
      </w:r>
      <w:r w:rsidR="00D97FE6" w:rsidRPr="00CA0661">
        <w:rPr>
          <w:rFonts w:ascii="Century Gothic" w:hAnsi="Century Gothic" w:cs="Tahoma"/>
          <w:b/>
          <w:sz w:val="20"/>
          <w:szCs w:val="20"/>
        </w:rPr>
        <w:t xml:space="preserve">su aplicación en la empresa. </w:t>
      </w:r>
    </w:p>
    <w:p w:rsidR="008B73F9" w:rsidRPr="00CA0661" w:rsidRDefault="008B73F9" w:rsidP="00CA0661">
      <w:pPr>
        <w:pStyle w:val="Prrafodelista"/>
        <w:spacing w:line="276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 xml:space="preserve">(Incluir las conclusiones del debate </w:t>
      </w:r>
      <w:r w:rsidR="00CF0275"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para su aplicación</w:t>
      </w: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)</w:t>
      </w:r>
    </w:p>
    <w:p w:rsidR="00667CBD" w:rsidRPr="00CA0661" w:rsidRDefault="00667CBD" w:rsidP="00CA0661">
      <w:pPr>
        <w:pStyle w:val="Prrafodelista"/>
        <w:spacing w:line="276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667CBD" w:rsidRPr="00CA0661" w:rsidRDefault="00070B24" w:rsidP="00CA066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>Definir</w:t>
      </w:r>
      <w:r w:rsidR="00667CBD" w:rsidRPr="00CA0661">
        <w:rPr>
          <w:rFonts w:ascii="Century Gothic" w:hAnsi="Century Gothic" w:cs="Tahoma"/>
          <w:b/>
          <w:sz w:val="20"/>
          <w:szCs w:val="20"/>
        </w:rPr>
        <w:t xml:space="preserve"> el trabajo a realizar por el CS</w:t>
      </w:r>
      <w:r w:rsidR="002F50D3" w:rsidRPr="00CA0661">
        <w:rPr>
          <w:rFonts w:ascii="Century Gothic" w:hAnsi="Century Gothic" w:cs="Tahoma"/>
          <w:b/>
          <w:sz w:val="20"/>
          <w:szCs w:val="20"/>
        </w:rPr>
        <w:t>S antes de la siguiente reunión.</w:t>
      </w:r>
      <w:r w:rsidR="00667CBD"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667CBD" w:rsidRPr="00CA0661" w:rsidRDefault="00667CBD" w:rsidP="00CA0661">
      <w:pPr>
        <w:pStyle w:val="Prrafodelista"/>
        <w:spacing w:line="276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EF0B74" w:rsidRPr="00CA0661" w:rsidRDefault="007A7E79" w:rsidP="00CA066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0661">
        <w:rPr>
          <w:rFonts w:ascii="Century Gothic" w:hAnsi="Century Gothic" w:cs="Tahoma"/>
          <w:sz w:val="20"/>
          <w:szCs w:val="20"/>
        </w:rPr>
        <w:t xml:space="preserve">Se acuerda que </w:t>
      </w: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  <w:lang w:eastAsia="en-US"/>
        </w:rPr>
        <w:t xml:space="preserve">(Nombre y apellidos, en calidad de…) </w:t>
      </w:r>
      <w:r w:rsidR="000A5DB1" w:rsidRPr="00CA0661">
        <w:rPr>
          <w:rFonts w:ascii="Century Gothic" w:hAnsi="Century Gothic" w:cs="Tahoma"/>
          <w:sz w:val="20"/>
          <w:szCs w:val="20"/>
        </w:rPr>
        <w:t>entregar</w:t>
      </w:r>
      <w:r w:rsidRPr="00CA0661">
        <w:rPr>
          <w:rFonts w:ascii="Century Gothic" w:hAnsi="Century Gothic" w:cs="Tahoma"/>
          <w:sz w:val="20"/>
          <w:szCs w:val="20"/>
        </w:rPr>
        <w:t>á</w:t>
      </w:r>
      <w:r w:rsidR="000A5DB1" w:rsidRPr="00CA0661">
        <w:rPr>
          <w:rFonts w:ascii="Century Gothic" w:hAnsi="Century Gothic" w:cs="Tahoma"/>
          <w:sz w:val="20"/>
          <w:szCs w:val="20"/>
        </w:rPr>
        <w:t xml:space="preserve"> una copia del Manual del M</w:t>
      </w:r>
      <w:r w:rsidR="005429B1" w:rsidRPr="00CA0661">
        <w:rPr>
          <w:rFonts w:ascii="Century Gothic" w:hAnsi="Century Gothic" w:cs="Tahoma"/>
          <w:sz w:val="20"/>
          <w:szCs w:val="20"/>
        </w:rPr>
        <w:t>étodo ERGOPAR</w:t>
      </w:r>
      <w:r w:rsidR="000A5DB1" w:rsidRPr="00CA0661">
        <w:rPr>
          <w:rFonts w:ascii="Century Gothic" w:hAnsi="Century Gothic" w:cs="Tahoma"/>
          <w:sz w:val="20"/>
          <w:szCs w:val="20"/>
        </w:rPr>
        <w:t xml:space="preserve"> V2.0</w:t>
      </w:r>
      <w:r w:rsidR="00CF3998" w:rsidRPr="00CA0661">
        <w:rPr>
          <w:rFonts w:ascii="Century Gothic" w:hAnsi="Century Gothic" w:cs="Tahoma"/>
          <w:sz w:val="20"/>
          <w:szCs w:val="20"/>
        </w:rPr>
        <w:t>,</w:t>
      </w:r>
      <w:r w:rsidR="005429B1" w:rsidRPr="00CA0661">
        <w:rPr>
          <w:rFonts w:ascii="Century Gothic" w:hAnsi="Century Gothic" w:cs="Tahoma"/>
          <w:sz w:val="20"/>
          <w:szCs w:val="20"/>
        </w:rPr>
        <w:t xml:space="preserve"> a cada parte representada en el CSS. </w:t>
      </w:r>
    </w:p>
    <w:p w:rsidR="00CE1695" w:rsidRPr="00CA0661" w:rsidRDefault="007A7E79" w:rsidP="00CA066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0661">
        <w:rPr>
          <w:rFonts w:ascii="Century Gothic" w:hAnsi="Century Gothic" w:cs="Tahoma"/>
          <w:sz w:val="20"/>
          <w:szCs w:val="20"/>
        </w:rPr>
        <w:lastRenderedPageBreak/>
        <w:t>C</w:t>
      </w:r>
      <w:r w:rsidR="002F50D3" w:rsidRPr="00CA0661">
        <w:rPr>
          <w:rFonts w:ascii="Century Gothic" w:hAnsi="Century Gothic" w:cs="Tahoma"/>
          <w:sz w:val="20"/>
          <w:szCs w:val="20"/>
        </w:rPr>
        <w:t>ada parte repr</w:t>
      </w:r>
      <w:r w:rsidRPr="00CA0661">
        <w:rPr>
          <w:rFonts w:ascii="Century Gothic" w:hAnsi="Century Gothic" w:cs="Tahoma"/>
          <w:sz w:val="20"/>
          <w:szCs w:val="20"/>
        </w:rPr>
        <w:t>esentada en el CSS se compromete a elaborar</w:t>
      </w:r>
      <w:r w:rsidR="002F50D3" w:rsidRPr="00CA0661">
        <w:rPr>
          <w:rFonts w:ascii="Century Gothic" w:hAnsi="Century Gothic" w:cs="Tahoma"/>
          <w:sz w:val="20"/>
          <w:szCs w:val="20"/>
        </w:rPr>
        <w:t xml:space="preserve"> </w:t>
      </w:r>
      <w:r w:rsidR="000A5DB1" w:rsidRPr="00CA0661">
        <w:rPr>
          <w:rFonts w:ascii="Century Gothic" w:hAnsi="Century Gothic" w:cs="Tahoma"/>
          <w:sz w:val="20"/>
          <w:szCs w:val="20"/>
        </w:rPr>
        <w:t>una propuesta de ámbito de intervención y miembros del Grupo Ergo, en base a la información de la Tabla 6.</w:t>
      </w:r>
      <w:r w:rsidR="00D82DD9" w:rsidRPr="00CA0661">
        <w:rPr>
          <w:rFonts w:ascii="Century Gothic" w:hAnsi="Century Gothic" w:cs="Tahoma"/>
          <w:sz w:val="20"/>
          <w:szCs w:val="20"/>
        </w:rPr>
        <w:t xml:space="preserve"> </w:t>
      </w:r>
    </w:p>
    <w:p w:rsidR="00CE1695" w:rsidRPr="00CA0661" w:rsidRDefault="007A7E79" w:rsidP="00CA066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0661">
        <w:rPr>
          <w:rFonts w:ascii="Century Gothic" w:hAnsi="Century Gothic" w:cs="Tahoma"/>
          <w:sz w:val="20"/>
          <w:szCs w:val="20"/>
        </w:rPr>
        <w:t xml:space="preserve">Se acuerda que </w:t>
      </w: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  <w:lang w:eastAsia="en-US"/>
        </w:rPr>
        <w:t xml:space="preserve">(Nombre y apellidos, en calidad de…) </w:t>
      </w:r>
      <w:r w:rsidRPr="00CA0661">
        <w:rPr>
          <w:rFonts w:ascii="Century Gothic" w:hAnsi="Century Gothic" w:cs="Tahoma"/>
          <w:sz w:val="20"/>
          <w:szCs w:val="20"/>
          <w:lang w:eastAsia="en-US"/>
        </w:rPr>
        <w:t>c</w:t>
      </w:r>
      <w:r w:rsidR="000A5DB1" w:rsidRPr="00CA0661">
        <w:rPr>
          <w:rFonts w:ascii="Century Gothic" w:hAnsi="Century Gothic" w:cs="Tahoma"/>
          <w:sz w:val="20"/>
          <w:szCs w:val="20"/>
        </w:rPr>
        <w:t>omunicar</w:t>
      </w:r>
      <w:r w:rsidRPr="00CA0661">
        <w:rPr>
          <w:rFonts w:ascii="Century Gothic" w:hAnsi="Century Gothic" w:cs="Tahoma"/>
          <w:sz w:val="20"/>
          <w:szCs w:val="20"/>
        </w:rPr>
        <w:t>á</w:t>
      </w:r>
      <w:r w:rsidR="000A5DB1" w:rsidRPr="00CA0661">
        <w:rPr>
          <w:rFonts w:ascii="Century Gothic" w:hAnsi="Century Gothic" w:cs="Tahoma"/>
          <w:sz w:val="20"/>
          <w:szCs w:val="20"/>
        </w:rPr>
        <w:t xml:space="preserve"> el contenido del acta de la reunión, según el plan de comunicación (Anexo 2)</w:t>
      </w:r>
      <w:r w:rsidR="003069B9" w:rsidRPr="00CA0661">
        <w:rPr>
          <w:rFonts w:ascii="Century Gothic" w:hAnsi="Century Gothic" w:cs="Tahoma"/>
          <w:sz w:val="20"/>
          <w:szCs w:val="20"/>
        </w:rPr>
        <w:t xml:space="preserve">, a través de </w:t>
      </w:r>
      <w:r w:rsidR="003069B9"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  <w:lang w:eastAsia="en-US"/>
        </w:rPr>
        <w:t xml:space="preserve">(indicar mecanismo de comunicación) </w:t>
      </w:r>
      <w:r w:rsidR="00CE1695" w:rsidRPr="00CA0661">
        <w:rPr>
          <w:rFonts w:ascii="Century Gothic" w:hAnsi="Century Gothic" w:cs="Tahoma"/>
          <w:sz w:val="20"/>
          <w:szCs w:val="20"/>
        </w:rPr>
        <w:t xml:space="preserve"> </w:t>
      </w:r>
    </w:p>
    <w:p w:rsidR="00671F19" w:rsidRPr="00CA0661" w:rsidRDefault="00671F19" w:rsidP="00CA0661">
      <w:pPr>
        <w:pStyle w:val="Prrafodelista"/>
        <w:numPr>
          <w:ilvl w:val="1"/>
          <w:numId w:val="2"/>
        </w:num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0661">
        <w:rPr>
          <w:rFonts w:ascii="Century Gothic" w:hAnsi="Century Gothic" w:cs="Tahoma"/>
          <w:sz w:val="20"/>
          <w:szCs w:val="20"/>
        </w:rPr>
        <w:t xml:space="preserve">Realizar una lectura del Manual del Método ERGOPAR V2.0, concretamente: </w:t>
      </w:r>
    </w:p>
    <w:p w:rsidR="00671F19" w:rsidRPr="00CA0661" w:rsidRDefault="00671F19" w:rsidP="00CA0661">
      <w:pPr>
        <w:pStyle w:val="Prrafodelista"/>
        <w:numPr>
          <w:ilvl w:val="2"/>
          <w:numId w:val="2"/>
        </w:num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0661">
        <w:rPr>
          <w:rFonts w:ascii="Century Gothic" w:hAnsi="Century Gothic" w:cs="Tahoma"/>
          <w:sz w:val="20"/>
          <w:szCs w:val="20"/>
        </w:rPr>
        <w:t xml:space="preserve">Presentación del Manual </w:t>
      </w:r>
    </w:p>
    <w:p w:rsidR="00671F19" w:rsidRPr="00CA0661" w:rsidRDefault="00671F19" w:rsidP="00CA0661">
      <w:pPr>
        <w:pStyle w:val="Prrafodelista"/>
        <w:numPr>
          <w:ilvl w:val="2"/>
          <w:numId w:val="2"/>
        </w:num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0661">
        <w:rPr>
          <w:rFonts w:ascii="Century Gothic" w:hAnsi="Century Gothic" w:cs="Tahoma"/>
          <w:sz w:val="20"/>
          <w:szCs w:val="20"/>
        </w:rPr>
        <w:t>Primera parte (completa)</w:t>
      </w:r>
    </w:p>
    <w:p w:rsidR="00671F19" w:rsidRPr="00CA0661" w:rsidRDefault="00671F19" w:rsidP="00CA0661">
      <w:pPr>
        <w:pStyle w:val="Prrafodelista"/>
        <w:numPr>
          <w:ilvl w:val="2"/>
          <w:numId w:val="2"/>
        </w:num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0661">
        <w:rPr>
          <w:rFonts w:ascii="Century Gothic" w:hAnsi="Century Gothic" w:cs="Tahoma"/>
          <w:sz w:val="20"/>
          <w:szCs w:val="20"/>
        </w:rPr>
        <w:t>Segunda parte, el apartado 2.1, 2.2, 2.3; la introducción a los apartado 2.4, 2.5 y 2.6; y la Tarea 3 del apartado 2.4.</w:t>
      </w:r>
    </w:p>
    <w:p w:rsidR="00671F19" w:rsidRPr="00CA0661" w:rsidRDefault="00671F19" w:rsidP="00CA0661">
      <w:pPr>
        <w:pStyle w:val="Prrafodelista"/>
        <w:numPr>
          <w:ilvl w:val="2"/>
          <w:numId w:val="2"/>
        </w:num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CA0661">
        <w:rPr>
          <w:rFonts w:ascii="Century Gothic" w:hAnsi="Century Gothic" w:cs="Tahoma"/>
          <w:sz w:val="20"/>
          <w:szCs w:val="20"/>
        </w:rPr>
        <w:t>Anexo 3.</w:t>
      </w:r>
    </w:p>
    <w:p w:rsidR="00CE1695" w:rsidRPr="00CA0661" w:rsidRDefault="00CE1695" w:rsidP="00CA0661">
      <w:pPr>
        <w:pStyle w:val="Prrafodelista"/>
        <w:spacing w:line="276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63038F" w:rsidRPr="00CA0661" w:rsidRDefault="00070B24" w:rsidP="00CA066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>Fijar</w:t>
      </w:r>
      <w:r w:rsidR="0063038F" w:rsidRPr="00CA0661">
        <w:rPr>
          <w:rFonts w:ascii="Century Gothic" w:hAnsi="Century Gothic" w:cs="Tahoma"/>
          <w:b/>
          <w:sz w:val="20"/>
          <w:szCs w:val="20"/>
        </w:rPr>
        <w:t xml:space="preserve"> fecha de la siguiente reunión </w:t>
      </w:r>
      <w:r w:rsidR="003E28B4" w:rsidRPr="00CA0661">
        <w:rPr>
          <w:rFonts w:ascii="Century Gothic" w:hAnsi="Century Gothic" w:cs="Tahoma"/>
          <w:b/>
          <w:sz w:val="20"/>
          <w:szCs w:val="20"/>
        </w:rPr>
        <w:t>d</w:t>
      </w:r>
      <w:r w:rsidR="0063038F" w:rsidRPr="00CA0661">
        <w:rPr>
          <w:rFonts w:ascii="Century Gothic" w:hAnsi="Century Gothic" w:cs="Tahoma"/>
          <w:b/>
          <w:sz w:val="20"/>
          <w:szCs w:val="20"/>
        </w:rPr>
        <w:t xml:space="preserve">el CSS </w:t>
      </w:r>
      <w:r w:rsidR="002F50D3" w:rsidRPr="00CA0661">
        <w:rPr>
          <w:rFonts w:ascii="Century Gothic" w:hAnsi="Century Gothic" w:cs="Tahoma"/>
          <w:b/>
          <w:sz w:val="20"/>
          <w:szCs w:val="20"/>
        </w:rPr>
        <w:t>para formalizar el acuerdo de aplicación del Método</w:t>
      </w:r>
      <w:r w:rsidR="003E28B4" w:rsidRPr="00CA0661">
        <w:rPr>
          <w:rFonts w:ascii="Century Gothic" w:hAnsi="Century Gothic" w:cs="Tahoma"/>
          <w:b/>
          <w:sz w:val="20"/>
          <w:szCs w:val="20"/>
        </w:rPr>
        <w:t xml:space="preserve"> (Tarea 3)</w:t>
      </w:r>
      <w:r w:rsidR="0063038F" w:rsidRPr="00CA0661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3069B9" w:rsidRPr="00CA0661" w:rsidRDefault="003069B9" w:rsidP="00CA0661">
      <w:pPr>
        <w:pStyle w:val="Prrafodelista"/>
        <w:spacing w:line="276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3A7D9E" w:rsidRPr="00CA0661" w:rsidRDefault="003A7D9E" w:rsidP="00CA0661">
      <w:pPr>
        <w:pStyle w:val="Prrafodelista"/>
        <w:spacing w:line="276" w:lineRule="auto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D43D83" w:rsidRPr="00CA0661" w:rsidRDefault="00D43D83" w:rsidP="00CA0661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3069B9" w:rsidRPr="00E07442" w:rsidRDefault="003069B9" w:rsidP="00E07442">
      <w:pPr>
        <w:pStyle w:val="Ttulo2"/>
        <w:numPr>
          <w:ilvl w:val="0"/>
          <w:numId w:val="0"/>
        </w:numPr>
        <w:ind w:left="576" w:hanging="576"/>
      </w:pPr>
      <w:r w:rsidRPr="00E07442">
        <w:t xml:space="preserve">Firma de los miembros </w:t>
      </w:r>
      <w:r w:rsidR="00E07442">
        <w:t>del Comité de Seguridad y Salud</w:t>
      </w:r>
    </w:p>
    <w:p w:rsidR="003069B9" w:rsidRPr="00CA0661" w:rsidRDefault="003069B9" w:rsidP="00CA0661">
      <w:pPr>
        <w:pStyle w:val="Prrafodelista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A0661">
              <w:rPr>
                <w:rFonts w:ascii="Century Gothic" w:hAnsi="Century Gothic" w:cs="Tahoma"/>
                <w:b/>
                <w:sz w:val="20"/>
                <w:szCs w:val="20"/>
              </w:rPr>
              <w:t>M</w:t>
            </w:r>
            <w:r w:rsidR="00E07442" w:rsidRPr="00CA0661">
              <w:rPr>
                <w:rFonts w:ascii="Century Gothic" w:hAnsi="Century Gothic" w:cs="Tahoma"/>
                <w:b/>
                <w:sz w:val="20"/>
                <w:szCs w:val="20"/>
              </w:rPr>
              <w:t xml:space="preserve">iembros del </w:t>
            </w:r>
            <w:r w:rsidR="00E07442">
              <w:rPr>
                <w:rFonts w:ascii="Century Gothic" w:hAnsi="Century Gothic" w:cs="Tahoma"/>
                <w:b/>
                <w:sz w:val="20"/>
                <w:szCs w:val="20"/>
              </w:rPr>
              <w:t>CSS</w:t>
            </w:r>
          </w:p>
        </w:tc>
        <w:tc>
          <w:tcPr>
            <w:tcW w:w="2483" w:type="pct"/>
          </w:tcPr>
          <w:p w:rsidR="003069B9" w:rsidRPr="00CA0661" w:rsidRDefault="00E07442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CA0661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CA0661" w:rsidTr="00D43D83">
        <w:tc>
          <w:tcPr>
            <w:tcW w:w="2517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CA0661" w:rsidRDefault="003069B9" w:rsidP="00CA0661">
            <w:pPr>
              <w:pStyle w:val="Prrafodelista"/>
              <w:spacing w:line="276" w:lineRule="auto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069B9" w:rsidRPr="00CA0661" w:rsidRDefault="003069B9" w:rsidP="00CA0661">
      <w:pPr>
        <w:pStyle w:val="Prrafodelista"/>
        <w:spacing w:line="276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069B9" w:rsidRPr="00CA0661" w:rsidRDefault="003069B9" w:rsidP="00CA0661">
      <w:pPr>
        <w:pStyle w:val="Prrafodelista"/>
        <w:spacing w:line="276" w:lineRule="auto"/>
        <w:ind w:left="0"/>
        <w:jc w:val="both"/>
        <w:rPr>
          <w:rFonts w:ascii="Century Gothic" w:hAnsi="Century Gothic" w:cs="Tahoma"/>
          <w:b/>
          <w:sz w:val="20"/>
          <w:szCs w:val="20"/>
        </w:rPr>
      </w:pPr>
    </w:p>
    <w:p w:rsidR="00660B81" w:rsidRPr="00CA0661" w:rsidRDefault="00660B81" w:rsidP="00CA0661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CA0661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61" w:rsidRDefault="00CA0661" w:rsidP="00660B81">
      <w:pPr>
        <w:spacing w:after="0" w:line="240" w:lineRule="auto"/>
      </w:pPr>
      <w:r>
        <w:separator/>
      </w:r>
    </w:p>
  </w:endnote>
  <w:endnote w:type="continuationSeparator" w:id="1">
    <w:p w:rsidR="00CA0661" w:rsidRDefault="00CA0661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1" w:rsidRPr="002B1622" w:rsidRDefault="00CA0661" w:rsidP="00CA0661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E07442"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E07442"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CA0661" w:rsidRDefault="00CA06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61" w:rsidRDefault="00CA0661" w:rsidP="00660B81">
      <w:pPr>
        <w:spacing w:after="0" w:line="240" w:lineRule="auto"/>
      </w:pPr>
      <w:r>
        <w:separator/>
      </w:r>
    </w:p>
  </w:footnote>
  <w:footnote w:type="continuationSeparator" w:id="1">
    <w:p w:rsidR="00CA0661" w:rsidRDefault="00CA0661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1" w:rsidRPr="002B1622" w:rsidRDefault="00CA0661" w:rsidP="00CA066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CA0661" w:rsidRPr="00CA0661" w:rsidRDefault="00CA0661" w:rsidP="00CA06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6pt;height:10.3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5707D"/>
    <w:rsid w:val="00070B24"/>
    <w:rsid w:val="00092C58"/>
    <w:rsid w:val="000A5DB1"/>
    <w:rsid w:val="000B6C08"/>
    <w:rsid w:val="000C6FED"/>
    <w:rsid w:val="0013370E"/>
    <w:rsid w:val="00183849"/>
    <w:rsid w:val="001A0DB1"/>
    <w:rsid w:val="001D20B6"/>
    <w:rsid w:val="001E270D"/>
    <w:rsid w:val="0020323D"/>
    <w:rsid w:val="00207A63"/>
    <w:rsid w:val="002A4E2F"/>
    <w:rsid w:val="002B07B9"/>
    <w:rsid w:val="002F50D3"/>
    <w:rsid w:val="002F5CCC"/>
    <w:rsid w:val="003069B9"/>
    <w:rsid w:val="00377E93"/>
    <w:rsid w:val="003941E0"/>
    <w:rsid w:val="003A7D9E"/>
    <w:rsid w:val="003B754E"/>
    <w:rsid w:val="003D367B"/>
    <w:rsid w:val="003E28B4"/>
    <w:rsid w:val="00436F0E"/>
    <w:rsid w:val="00452FFC"/>
    <w:rsid w:val="004D6CDF"/>
    <w:rsid w:val="005429B1"/>
    <w:rsid w:val="00572D87"/>
    <w:rsid w:val="00584798"/>
    <w:rsid w:val="005F074F"/>
    <w:rsid w:val="0063038F"/>
    <w:rsid w:val="00660B81"/>
    <w:rsid w:val="00667CBD"/>
    <w:rsid w:val="00671F19"/>
    <w:rsid w:val="0068773B"/>
    <w:rsid w:val="00714DA1"/>
    <w:rsid w:val="0073086D"/>
    <w:rsid w:val="007713A5"/>
    <w:rsid w:val="0079794A"/>
    <w:rsid w:val="007A2DFD"/>
    <w:rsid w:val="007A7E79"/>
    <w:rsid w:val="00804976"/>
    <w:rsid w:val="008064F6"/>
    <w:rsid w:val="00834F01"/>
    <w:rsid w:val="00876982"/>
    <w:rsid w:val="008B73F9"/>
    <w:rsid w:val="00992809"/>
    <w:rsid w:val="009C6A93"/>
    <w:rsid w:val="009D1B99"/>
    <w:rsid w:val="00A128AE"/>
    <w:rsid w:val="00A61022"/>
    <w:rsid w:val="00AD4EE8"/>
    <w:rsid w:val="00B20731"/>
    <w:rsid w:val="00B67383"/>
    <w:rsid w:val="00B95C23"/>
    <w:rsid w:val="00BA6A5F"/>
    <w:rsid w:val="00BC0632"/>
    <w:rsid w:val="00BF2902"/>
    <w:rsid w:val="00C508C7"/>
    <w:rsid w:val="00C60072"/>
    <w:rsid w:val="00C87090"/>
    <w:rsid w:val="00CA0661"/>
    <w:rsid w:val="00CE1695"/>
    <w:rsid w:val="00CF0275"/>
    <w:rsid w:val="00CF3998"/>
    <w:rsid w:val="00D061EE"/>
    <w:rsid w:val="00D120D8"/>
    <w:rsid w:val="00D43D83"/>
    <w:rsid w:val="00D82DD9"/>
    <w:rsid w:val="00D97FE6"/>
    <w:rsid w:val="00DE124B"/>
    <w:rsid w:val="00E07442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0661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07442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CA0661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E07442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13</cp:revision>
  <cp:lastPrinted>2014-11-19T15:39:00Z</cp:lastPrinted>
  <dcterms:created xsi:type="dcterms:W3CDTF">2014-11-19T12:10:00Z</dcterms:created>
  <dcterms:modified xsi:type="dcterms:W3CDTF">2014-12-12T10:43:00Z</dcterms:modified>
</cp:coreProperties>
</file>